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696BF" w14:textId="0CB745B5" w:rsidR="00805CCB" w:rsidRPr="00805CCB" w:rsidRDefault="00805CCB" w:rsidP="00805CCB">
      <w:pPr>
        <w:jc w:val="center"/>
        <w:rPr>
          <w:b/>
          <w:sz w:val="32"/>
          <w:szCs w:val="32"/>
          <w:u w:val="single"/>
        </w:rPr>
      </w:pPr>
      <w:r w:rsidRPr="00805CCB">
        <w:rPr>
          <w:b/>
          <w:sz w:val="32"/>
          <w:szCs w:val="32"/>
          <w:u w:val="single"/>
        </w:rPr>
        <w:t>Kindergarten Supply List 202</w:t>
      </w:r>
      <w:r w:rsidR="00031042">
        <w:rPr>
          <w:b/>
          <w:sz w:val="32"/>
          <w:szCs w:val="32"/>
          <w:u w:val="single"/>
        </w:rPr>
        <w:t>5</w:t>
      </w:r>
      <w:r w:rsidRPr="00805CCB">
        <w:rPr>
          <w:b/>
          <w:sz w:val="32"/>
          <w:szCs w:val="32"/>
          <w:u w:val="single"/>
        </w:rPr>
        <w:t>-202</w:t>
      </w:r>
      <w:r w:rsidR="00031042">
        <w:rPr>
          <w:b/>
          <w:sz w:val="32"/>
          <w:szCs w:val="32"/>
          <w:u w:val="single"/>
        </w:rPr>
        <w:t>6</w:t>
      </w:r>
    </w:p>
    <w:p w14:paraId="3B94273E" w14:textId="4BF39202" w:rsidR="009E5C39" w:rsidRPr="009E5C39" w:rsidRDefault="00036A72" w:rsidP="009E5C39">
      <w:pPr>
        <w:rPr>
          <w:sz w:val="18"/>
          <w:szCs w:val="18"/>
        </w:rPr>
      </w:pPr>
      <w:r w:rsidRPr="009E5C39">
        <w:rPr>
          <w:sz w:val="18"/>
          <w:szCs w:val="18"/>
        </w:rPr>
        <w:t xml:space="preserve"> </w:t>
      </w:r>
      <w:r w:rsidR="009E5C39" w:rsidRPr="009E5C39">
        <w:rPr>
          <w:sz w:val="18"/>
          <w:szCs w:val="18"/>
        </w:rPr>
        <w:t xml:space="preserve">We kindly ask for a </w:t>
      </w:r>
      <w:r w:rsidR="009E5C39" w:rsidRPr="009E5C39">
        <w:rPr>
          <w:b/>
          <w:bCs/>
          <w:sz w:val="18"/>
          <w:szCs w:val="18"/>
        </w:rPr>
        <w:t>$30 contribution</w:t>
      </w:r>
      <w:r w:rsidR="009E5C39" w:rsidRPr="009E5C39">
        <w:rPr>
          <w:sz w:val="18"/>
          <w:szCs w:val="18"/>
        </w:rPr>
        <w:t xml:space="preserve"> to your child’s </w:t>
      </w:r>
      <w:r w:rsidR="009E5C39" w:rsidRPr="009E5C39">
        <w:rPr>
          <w:b/>
          <w:bCs/>
          <w:sz w:val="18"/>
          <w:szCs w:val="18"/>
        </w:rPr>
        <w:t>classroom account</w:t>
      </w:r>
      <w:r w:rsidR="009E5C39" w:rsidRPr="009E5C39">
        <w:rPr>
          <w:sz w:val="18"/>
          <w:szCs w:val="18"/>
        </w:rPr>
        <w:t xml:space="preserve"> to help enhance instruction and create a positive, engaging learning environment. All funds will be </w:t>
      </w:r>
      <w:r w:rsidR="009E5C39" w:rsidRPr="009E5C39">
        <w:rPr>
          <w:b/>
          <w:bCs/>
          <w:sz w:val="18"/>
          <w:szCs w:val="18"/>
        </w:rPr>
        <w:t>used thoughtfully and directly in the classroom</w:t>
      </w:r>
      <w:r w:rsidR="009E5C39" w:rsidRPr="009E5C39">
        <w:rPr>
          <w:sz w:val="18"/>
          <w:szCs w:val="18"/>
        </w:rPr>
        <w:t xml:space="preserve"> to support student learning.</w:t>
      </w:r>
    </w:p>
    <w:p w14:paraId="565AC634" w14:textId="77777777" w:rsidR="009E5C39" w:rsidRPr="009E5C39" w:rsidRDefault="009E5C39" w:rsidP="009E5C39">
      <w:pPr>
        <w:rPr>
          <w:sz w:val="18"/>
          <w:szCs w:val="18"/>
        </w:rPr>
      </w:pPr>
      <w:r w:rsidRPr="009E5C39">
        <w:rPr>
          <w:sz w:val="18"/>
          <w:szCs w:val="18"/>
        </w:rPr>
        <w:t>This contribution will help cover:</w:t>
      </w:r>
    </w:p>
    <w:p w14:paraId="0C5A6070" w14:textId="451F21A6" w:rsidR="009E5C39" w:rsidRPr="009E5C39" w:rsidRDefault="009E5C39" w:rsidP="009E5C39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9E5C39">
        <w:rPr>
          <w:b/>
          <w:bCs/>
          <w:sz w:val="18"/>
          <w:szCs w:val="18"/>
        </w:rPr>
        <w:t>Ink for the classroom color printer</w:t>
      </w:r>
      <w:r w:rsidRPr="009E5C39">
        <w:rPr>
          <w:sz w:val="18"/>
          <w:szCs w:val="18"/>
        </w:rPr>
        <w:t>, used to print visuals that build background knowledge and support comprehension</w:t>
      </w:r>
    </w:p>
    <w:p w14:paraId="02325161" w14:textId="77777777" w:rsidR="009E5C39" w:rsidRPr="009E5C39" w:rsidRDefault="009E5C39" w:rsidP="009E5C39">
      <w:pPr>
        <w:numPr>
          <w:ilvl w:val="0"/>
          <w:numId w:val="1"/>
        </w:numPr>
        <w:rPr>
          <w:sz w:val="18"/>
          <w:szCs w:val="18"/>
        </w:rPr>
      </w:pPr>
      <w:r w:rsidRPr="009E5C39">
        <w:rPr>
          <w:b/>
          <w:bCs/>
          <w:sz w:val="18"/>
          <w:szCs w:val="18"/>
        </w:rPr>
        <w:t>Classroom incentives</w:t>
      </w:r>
      <w:r w:rsidRPr="009E5C39">
        <w:rPr>
          <w:sz w:val="18"/>
          <w:szCs w:val="18"/>
        </w:rPr>
        <w:t xml:space="preserve"> to encourage positive behavior and student motivation</w:t>
      </w:r>
    </w:p>
    <w:p w14:paraId="4B245B99" w14:textId="67F65F76" w:rsidR="009E5C39" w:rsidRPr="009E5C39" w:rsidRDefault="009E5C39" w:rsidP="009E5C39">
      <w:pPr>
        <w:numPr>
          <w:ilvl w:val="0"/>
          <w:numId w:val="1"/>
        </w:numPr>
        <w:rPr>
          <w:sz w:val="18"/>
          <w:szCs w:val="18"/>
        </w:rPr>
      </w:pPr>
      <w:r w:rsidRPr="009E5C39">
        <w:rPr>
          <w:b/>
          <w:bCs/>
          <w:sz w:val="18"/>
          <w:szCs w:val="18"/>
        </w:rPr>
        <w:t>Supplies for various classroom projects</w:t>
      </w:r>
      <w:r w:rsidRPr="009E5C39">
        <w:rPr>
          <w:sz w:val="18"/>
          <w:szCs w:val="18"/>
        </w:rPr>
        <w:t xml:space="preserve"> that make learning hands-on and meaningful</w:t>
      </w:r>
    </w:p>
    <w:p w14:paraId="3820AF47" w14:textId="7F8CA116" w:rsidR="00036A72" w:rsidRPr="009E5C39" w:rsidRDefault="009E5C39" w:rsidP="00036A72">
      <w:pPr>
        <w:rPr>
          <w:sz w:val="18"/>
          <w:szCs w:val="18"/>
        </w:rPr>
      </w:pPr>
      <w:r w:rsidRPr="009E5C39">
        <w:rPr>
          <w:sz w:val="18"/>
          <w:szCs w:val="18"/>
        </w:rPr>
        <w:t xml:space="preserve">If paying the full amount at once is a hardship, families are welcome to contribute </w:t>
      </w:r>
      <w:proofErr w:type="gramStart"/>
      <w:r w:rsidRPr="009E5C39">
        <w:rPr>
          <w:sz w:val="18"/>
          <w:szCs w:val="18"/>
        </w:rPr>
        <w:t>in</w:t>
      </w:r>
      <w:proofErr w:type="gramEnd"/>
      <w:r w:rsidRPr="009E5C39">
        <w:rPr>
          <w:sz w:val="18"/>
          <w:szCs w:val="18"/>
        </w:rPr>
        <w:t xml:space="preserve"> </w:t>
      </w:r>
      <w:r w:rsidRPr="009E5C39">
        <w:rPr>
          <w:b/>
          <w:bCs/>
          <w:sz w:val="18"/>
          <w:szCs w:val="18"/>
        </w:rPr>
        <w:t>$10 increments</w:t>
      </w:r>
      <w:r w:rsidRPr="009E5C39">
        <w:rPr>
          <w:sz w:val="18"/>
          <w:szCs w:val="18"/>
        </w:rPr>
        <w:t xml:space="preserve"> during the </w:t>
      </w:r>
      <w:r w:rsidRPr="009E5C39">
        <w:rPr>
          <w:b/>
          <w:bCs/>
          <w:sz w:val="18"/>
          <w:szCs w:val="18"/>
        </w:rPr>
        <w:t>first three quarters</w:t>
      </w:r>
      <w:r w:rsidRPr="009E5C39">
        <w:rPr>
          <w:sz w:val="18"/>
          <w:szCs w:val="18"/>
        </w:rPr>
        <w:t xml:space="preserve"> of the school year.</w:t>
      </w:r>
    </w:p>
    <w:p w14:paraId="58F11640" w14:textId="77777777" w:rsidR="00036A72" w:rsidRDefault="00036A72" w:rsidP="00036A72">
      <w:r>
        <w:t xml:space="preserve">1 standard size backpack labeled with child’s first and last name </w:t>
      </w:r>
    </w:p>
    <w:p w14:paraId="33EF7ED3" w14:textId="77777777" w:rsidR="00036A72" w:rsidRDefault="00036A72" w:rsidP="00036A72">
      <w:r>
        <w:t xml:space="preserve"> (Please: no mini backpacks, no suitcases, no rollers) </w:t>
      </w:r>
    </w:p>
    <w:p w14:paraId="2CC29DF9" w14:textId="3141D91A" w:rsidR="00036A72" w:rsidRDefault="00036A72" w:rsidP="00036A72">
      <w:r>
        <w:t xml:space="preserve">1 lunch box labeled with child’s first and last name (if bringing </w:t>
      </w:r>
      <w:r w:rsidR="00B6009C">
        <w:t>a</w:t>
      </w:r>
      <w:r>
        <w:t xml:space="preserve"> lunch</w:t>
      </w:r>
      <w:r w:rsidR="00B6009C">
        <w:t xml:space="preserve"> from home</w:t>
      </w:r>
      <w:r>
        <w:t xml:space="preserve">) </w:t>
      </w:r>
    </w:p>
    <w:p w14:paraId="2325677B" w14:textId="4DCAE7E5" w:rsidR="00036A72" w:rsidRDefault="00036A72" w:rsidP="00036A72">
      <w:r>
        <w:t>Reusable Water Bottle (labeled with name)</w:t>
      </w:r>
    </w:p>
    <w:p w14:paraId="62D0ECF6" w14:textId="77777777" w:rsidR="00036A72" w:rsidRDefault="00036A72" w:rsidP="00036A72">
      <w:r>
        <w:t>1 container Crayola washable watercolors (8 colors)</w:t>
      </w:r>
    </w:p>
    <w:p w14:paraId="5C738514" w14:textId="4663F104" w:rsidR="00B6009C" w:rsidRDefault="00B6009C" w:rsidP="00036A72">
      <w:r>
        <w:t>2 boxes of Crayola crayons (16 color pk.)</w:t>
      </w:r>
    </w:p>
    <w:p w14:paraId="692C1094" w14:textId="207EE7B7" w:rsidR="00AF16E0" w:rsidRDefault="00AF16E0" w:rsidP="00036A72">
      <w:r>
        <w:t xml:space="preserve">1 box of </w:t>
      </w:r>
      <w:r w:rsidR="005B6C64">
        <w:t xml:space="preserve">Crayola washable </w:t>
      </w:r>
      <w:r>
        <w:t>markers</w:t>
      </w:r>
    </w:p>
    <w:p w14:paraId="4A7031ED" w14:textId="0CC87094" w:rsidR="00036A72" w:rsidRDefault="00036A72" w:rsidP="00036A72">
      <w:r>
        <w:t>1 Bottle of Elmer’s White Glue</w:t>
      </w:r>
      <w:r w:rsidR="00B6009C">
        <w:t xml:space="preserve"> (</w:t>
      </w:r>
      <w:r w:rsidR="00D95FD2">
        <w:t>4oz.  or 7</w:t>
      </w:r>
      <w:r w:rsidR="00B6009C">
        <w:t xml:space="preserve"> oz</w:t>
      </w:r>
      <w:r w:rsidR="00D95FD2">
        <w:t>.</w:t>
      </w:r>
      <w:r w:rsidR="00B6009C">
        <w:t xml:space="preserve"> bottle)</w:t>
      </w:r>
    </w:p>
    <w:p w14:paraId="5CE645CD" w14:textId="256FA96E" w:rsidR="00036A72" w:rsidRDefault="00AF16E0" w:rsidP="00036A72">
      <w:r>
        <w:t>12</w:t>
      </w:r>
      <w:r w:rsidR="00036A72">
        <w:t>- Elmer’s Glue sticks</w:t>
      </w:r>
    </w:p>
    <w:p w14:paraId="652266C3" w14:textId="72081E8A" w:rsidR="00036A72" w:rsidRDefault="00031042" w:rsidP="00AF16E0">
      <w:r>
        <w:t>1</w:t>
      </w:r>
      <w:r w:rsidR="00036A72">
        <w:t xml:space="preserve"> container of Play-Doh (4oz, any color) </w:t>
      </w:r>
    </w:p>
    <w:p w14:paraId="79A92DA2" w14:textId="3E79EF3C" w:rsidR="00036A72" w:rsidRDefault="00036A72" w:rsidP="00036A72">
      <w:r>
        <w:t xml:space="preserve">1 pair of inexpensive headphones for school computer </w:t>
      </w:r>
      <w:r w:rsidR="005504AB">
        <w:t>use DAILY!</w:t>
      </w:r>
      <w:r w:rsidR="007A2F13">
        <w:t xml:space="preserve">  </w:t>
      </w:r>
      <w:r>
        <w:t>(please: no earbuds, they don’t fit our little ears)</w:t>
      </w:r>
    </w:p>
    <w:p w14:paraId="1848291F" w14:textId="1395D793" w:rsidR="00AF16E0" w:rsidRDefault="00AF16E0" w:rsidP="00036A72">
      <w:r>
        <w:t>1 Kleenex box</w:t>
      </w:r>
    </w:p>
    <w:p w14:paraId="30106F72" w14:textId="50F2A288" w:rsidR="00036A72" w:rsidRPr="007F799B" w:rsidRDefault="00036A72" w:rsidP="00036A72">
      <w:pPr>
        <w:rPr>
          <w:b/>
          <w:bCs/>
        </w:rPr>
      </w:pPr>
      <w:r>
        <w:t>**</w:t>
      </w:r>
      <w:r w:rsidRPr="00D95FD2">
        <w:rPr>
          <w:b/>
          <w:bCs/>
          <w:u w:val="single"/>
        </w:rPr>
        <w:t>Optional</w:t>
      </w:r>
      <w:r w:rsidR="003F5820" w:rsidRPr="00D95FD2">
        <w:rPr>
          <w:b/>
          <w:bCs/>
          <w:u w:val="single"/>
        </w:rPr>
        <w:t xml:space="preserve"> Supplies</w:t>
      </w:r>
      <w:r>
        <w:t xml:space="preserve">** </w:t>
      </w:r>
      <w:r w:rsidR="007F799B">
        <w:t xml:space="preserve">          </w:t>
      </w:r>
      <w:r w:rsidR="007F799B">
        <w:rPr>
          <w:b/>
          <w:bCs/>
        </w:rPr>
        <w:t>PLEASE BRING SUPPLIES TO THE SCREENING APPOINTMENT!!!</w:t>
      </w:r>
    </w:p>
    <w:p w14:paraId="6141946D" w14:textId="3A647470" w:rsidR="003F5820" w:rsidRDefault="00AF16E0" w:rsidP="00036A72">
      <w:r>
        <w:t>1 container of surface disinfecting wipes (please no baby wipes)</w:t>
      </w:r>
    </w:p>
    <w:p w14:paraId="4AB5224E" w14:textId="1479D69C" w:rsidR="007F799B" w:rsidRDefault="007F799B" w:rsidP="00036A72">
      <w:r>
        <w:t>Ream of white copy paper</w:t>
      </w:r>
    </w:p>
    <w:p w14:paraId="47670BC0" w14:textId="4575B276" w:rsidR="00036A72" w:rsidRDefault="00036A72" w:rsidP="00036A72">
      <w:r>
        <w:t xml:space="preserve">Please </w:t>
      </w:r>
      <w:r w:rsidRPr="007F799B">
        <w:rPr>
          <w:b/>
          <w:bCs/>
        </w:rPr>
        <w:t>do not</w:t>
      </w:r>
      <w:r>
        <w:t xml:space="preserve"> send your child with any extra items that are not on the list as they will be sent home since </w:t>
      </w:r>
      <w:r w:rsidR="00D95FD2">
        <w:t>space is limited</w:t>
      </w:r>
      <w:r>
        <w:t xml:space="preserve">. </w:t>
      </w:r>
      <w:r w:rsidR="00AF16E0" w:rsidRPr="009E5C39">
        <w:rPr>
          <w:b/>
          <w:bCs/>
        </w:rPr>
        <w:t>School boxes</w:t>
      </w:r>
      <w:r w:rsidR="00AF16E0">
        <w:t xml:space="preserve"> have already been purchased for your child to store supplies in, please do not send one.</w:t>
      </w:r>
      <w:r w:rsidR="009E5C39">
        <w:t xml:space="preserve"> P</w:t>
      </w:r>
      <w:r>
        <w:t xml:space="preserve">lease write your child’s name on backpacks, lunchboxes, water bottles, coats, sweatshirts, etc. </w:t>
      </w:r>
      <w:r w:rsidR="00B6009C">
        <w:t xml:space="preserve">Please </w:t>
      </w:r>
      <w:r w:rsidR="00B6009C" w:rsidRPr="00AF16E0">
        <w:rPr>
          <w:b/>
          <w:bCs/>
        </w:rPr>
        <w:t>DO NOT</w:t>
      </w:r>
      <w:r w:rsidR="00B6009C">
        <w:t xml:space="preserve"> write their name on the </w:t>
      </w:r>
      <w:r>
        <w:t>supplies. Thank you.</w:t>
      </w:r>
    </w:p>
    <w:p w14:paraId="68E1614F" w14:textId="77777777" w:rsidR="00031042" w:rsidRDefault="00036A72" w:rsidP="00036A72">
      <w:r>
        <w:t>We are looking forward to a Whale of a year!</w:t>
      </w:r>
      <w:r w:rsidR="009E5C39">
        <w:t xml:space="preserve">           </w:t>
      </w:r>
    </w:p>
    <w:p w14:paraId="0A0B7192" w14:textId="3AD3C2B5" w:rsidR="00036A72" w:rsidRPr="00036A72" w:rsidRDefault="00036A72" w:rsidP="00036A72">
      <w:r>
        <w:t>Ms. Grow</w:t>
      </w:r>
      <w:r w:rsidR="003F5820">
        <w:t xml:space="preserve"> &amp; Mrs. Avila</w:t>
      </w:r>
    </w:p>
    <w:sectPr w:rsidR="00036A72" w:rsidRPr="00036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1B99"/>
    <w:multiLevelType w:val="hybridMultilevel"/>
    <w:tmpl w:val="D3EA4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B4B55"/>
    <w:multiLevelType w:val="multilevel"/>
    <w:tmpl w:val="90DC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5435578">
    <w:abstractNumId w:val="1"/>
  </w:num>
  <w:num w:numId="2" w16cid:durableId="72884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72"/>
    <w:rsid w:val="00031042"/>
    <w:rsid w:val="00036A72"/>
    <w:rsid w:val="002929C2"/>
    <w:rsid w:val="00340512"/>
    <w:rsid w:val="003405ED"/>
    <w:rsid w:val="003F5820"/>
    <w:rsid w:val="005504AB"/>
    <w:rsid w:val="005B6C64"/>
    <w:rsid w:val="007A2F13"/>
    <w:rsid w:val="007F799B"/>
    <w:rsid w:val="00805CCB"/>
    <w:rsid w:val="0090445A"/>
    <w:rsid w:val="009E5C39"/>
    <w:rsid w:val="00A83100"/>
    <w:rsid w:val="00AF16E0"/>
    <w:rsid w:val="00B6009C"/>
    <w:rsid w:val="00D607CB"/>
    <w:rsid w:val="00D95FD2"/>
    <w:rsid w:val="00F7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4ACE"/>
  <w15:chartTrackingRefBased/>
  <w15:docId w15:val="{34180A38-4D55-44D5-9B4F-EF2A17F8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Grow, Kristy</dc:creator>
  <cp:keywords/>
  <dc:description/>
  <cp:lastModifiedBy>Timmons, Sara</cp:lastModifiedBy>
  <cp:revision>2</cp:revision>
  <dcterms:created xsi:type="dcterms:W3CDTF">2025-07-24T22:43:00Z</dcterms:created>
  <dcterms:modified xsi:type="dcterms:W3CDTF">2025-07-24T22:43:00Z</dcterms:modified>
</cp:coreProperties>
</file>